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A2" w:rsidRPr="004612C8" w:rsidRDefault="009726A2" w:rsidP="004612C8">
      <w:pPr>
        <w:pStyle w:val="a3"/>
        <w:jc w:val="center"/>
        <w:rPr>
          <w:b/>
          <w:sz w:val="28"/>
          <w:szCs w:val="28"/>
        </w:rPr>
      </w:pPr>
      <w:bookmarkStart w:id="0" w:name="_GoBack"/>
      <w:r w:rsidRPr="004612C8">
        <w:rPr>
          <w:b/>
          <w:sz w:val="28"/>
          <w:szCs w:val="28"/>
        </w:rPr>
        <w:t>ОТЧЕТ О РАБОТЕ РЕВИЗИОННОЙ КОМИССИИ ДУМЫ</w:t>
      </w:r>
    </w:p>
    <w:p w:rsidR="008610D2" w:rsidRPr="004612C8" w:rsidRDefault="009726A2" w:rsidP="004612C8">
      <w:pPr>
        <w:pStyle w:val="a3"/>
        <w:jc w:val="center"/>
        <w:rPr>
          <w:b/>
          <w:sz w:val="28"/>
          <w:szCs w:val="28"/>
        </w:rPr>
      </w:pPr>
      <w:r w:rsidRPr="004612C8">
        <w:rPr>
          <w:b/>
          <w:sz w:val="28"/>
          <w:szCs w:val="28"/>
        </w:rPr>
        <w:t>МУНИЦИПАЛЬНОГО ОБРАЗОВАНИЯ «ОЛОНКИ»</w:t>
      </w:r>
    </w:p>
    <w:p w:rsidR="009726A2" w:rsidRPr="004612C8" w:rsidRDefault="009726A2" w:rsidP="004612C8">
      <w:pPr>
        <w:pStyle w:val="a3"/>
        <w:jc w:val="center"/>
        <w:rPr>
          <w:b/>
          <w:sz w:val="28"/>
          <w:szCs w:val="28"/>
        </w:rPr>
      </w:pPr>
      <w:r w:rsidRPr="004612C8">
        <w:rPr>
          <w:b/>
          <w:sz w:val="28"/>
          <w:szCs w:val="28"/>
        </w:rPr>
        <w:t>ЗА 201</w:t>
      </w:r>
      <w:r w:rsidR="00BC30F9" w:rsidRPr="004612C8">
        <w:rPr>
          <w:b/>
          <w:sz w:val="28"/>
          <w:szCs w:val="28"/>
        </w:rPr>
        <w:t>7</w:t>
      </w:r>
      <w:r w:rsidRPr="004612C8">
        <w:rPr>
          <w:b/>
          <w:sz w:val="28"/>
          <w:szCs w:val="28"/>
        </w:rPr>
        <w:t xml:space="preserve"> ГОД</w:t>
      </w:r>
    </w:p>
    <w:bookmarkEnd w:id="0"/>
    <w:p w:rsidR="009726A2" w:rsidRDefault="009726A2" w:rsidP="009726A2">
      <w:pPr>
        <w:pStyle w:val="a3"/>
      </w:pPr>
    </w:p>
    <w:p w:rsidR="005B0F6F" w:rsidRDefault="00BC30F9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течение 2017</w:t>
      </w:r>
      <w:r w:rsidR="009726A2" w:rsidRPr="00E02B6B">
        <w:rPr>
          <w:rFonts w:asciiTheme="minorHAnsi" w:hAnsiTheme="minorHAnsi" w:cstheme="minorHAnsi"/>
          <w:sz w:val="28"/>
          <w:szCs w:val="28"/>
        </w:rPr>
        <w:t xml:space="preserve"> года ревизионной комиссией Думы муниципального образования «Олонки» было проведено 6 проверок</w:t>
      </w:r>
      <w:r w:rsidR="0064022C" w:rsidRPr="00E02B6B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="0064022C" w:rsidRPr="00E02B6B">
        <w:rPr>
          <w:rFonts w:asciiTheme="minorHAnsi" w:hAnsiTheme="minorHAnsi" w:cstheme="minorHAnsi"/>
          <w:sz w:val="28"/>
          <w:szCs w:val="28"/>
        </w:rPr>
        <w:t>т.ч</w:t>
      </w:r>
      <w:proofErr w:type="spellEnd"/>
      <w:r w:rsidR="0064022C" w:rsidRPr="00E02B6B">
        <w:rPr>
          <w:rFonts w:asciiTheme="minorHAnsi" w:hAnsiTheme="minorHAnsi" w:cstheme="minorHAnsi"/>
          <w:sz w:val="28"/>
          <w:szCs w:val="28"/>
        </w:rPr>
        <w:t>.</w:t>
      </w:r>
      <w:r w:rsidR="009726A2" w:rsidRPr="00E02B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B0F6F" w:rsidRDefault="005B0F6F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9726A2" w:rsidRPr="00E02B6B">
        <w:rPr>
          <w:rFonts w:asciiTheme="minorHAnsi" w:hAnsiTheme="minorHAnsi" w:cstheme="minorHAnsi"/>
          <w:sz w:val="28"/>
          <w:szCs w:val="28"/>
        </w:rPr>
        <w:t>проектов решений Думы муниципального образования о бюджете</w:t>
      </w:r>
      <w:r w:rsidR="00E02B6B">
        <w:rPr>
          <w:rFonts w:asciiTheme="minorHAnsi" w:hAnsiTheme="minorHAnsi" w:cstheme="minorHAnsi"/>
          <w:sz w:val="28"/>
          <w:szCs w:val="28"/>
        </w:rPr>
        <w:t xml:space="preserve"> (проек</w:t>
      </w:r>
      <w:r w:rsidR="00BC30F9">
        <w:rPr>
          <w:rFonts w:asciiTheme="minorHAnsi" w:hAnsiTheme="minorHAnsi" w:cstheme="minorHAnsi"/>
          <w:sz w:val="28"/>
          <w:szCs w:val="28"/>
        </w:rPr>
        <w:t xml:space="preserve">т Решения Думы о бюджете на 2017 </w:t>
      </w:r>
      <w:r w:rsidR="00E02B6B">
        <w:rPr>
          <w:rFonts w:asciiTheme="minorHAnsi" w:hAnsiTheme="minorHAnsi" w:cstheme="minorHAnsi"/>
          <w:sz w:val="28"/>
          <w:szCs w:val="28"/>
        </w:rPr>
        <w:t>год</w:t>
      </w:r>
      <w:r w:rsidR="00BC30F9">
        <w:rPr>
          <w:rFonts w:asciiTheme="minorHAnsi" w:hAnsiTheme="minorHAnsi" w:cstheme="minorHAnsi"/>
          <w:sz w:val="28"/>
          <w:szCs w:val="28"/>
        </w:rPr>
        <w:t xml:space="preserve"> и плановый период</w:t>
      </w:r>
      <w:r w:rsidR="00E02B6B">
        <w:rPr>
          <w:rFonts w:asciiTheme="minorHAnsi" w:hAnsiTheme="minorHAnsi" w:cstheme="minorHAnsi"/>
          <w:sz w:val="28"/>
          <w:szCs w:val="28"/>
        </w:rPr>
        <w:t>, проект Решения Думы о внесении изменений в бюджет</w:t>
      </w:r>
      <w:r w:rsidR="009726A2" w:rsidRPr="00E02B6B">
        <w:rPr>
          <w:rFonts w:asciiTheme="minorHAnsi" w:hAnsiTheme="minorHAnsi" w:cstheme="minorHAnsi"/>
          <w:sz w:val="28"/>
          <w:szCs w:val="28"/>
        </w:rPr>
        <w:t>,</w:t>
      </w:r>
      <w:r w:rsidR="007137BF">
        <w:rPr>
          <w:rFonts w:asciiTheme="minorHAnsi" w:hAnsiTheme="minorHAnsi" w:cstheme="minorHAnsi"/>
          <w:sz w:val="28"/>
          <w:szCs w:val="28"/>
        </w:rPr>
        <w:t xml:space="preserve">  проект Решения Ду</w:t>
      </w:r>
      <w:r w:rsidR="00BC30F9">
        <w:rPr>
          <w:rFonts w:asciiTheme="minorHAnsi" w:hAnsiTheme="minorHAnsi" w:cstheme="minorHAnsi"/>
          <w:sz w:val="28"/>
          <w:szCs w:val="28"/>
        </w:rPr>
        <w:t>мы об исполнении бюджета за 2016</w:t>
      </w:r>
      <w:r w:rsidR="007137BF">
        <w:rPr>
          <w:rFonts w:asciiTheme="minorHAnsi" w:hAnsiTheme="minorHAnsi" w:cstheme="minorHAnsi"/>
          <w:sz w:val="28"/>
          <w:szCs w:val="28"/>
        </w:rPr>
        <w:t xml:space="preserve"> год),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61EC" w:rsidRDefault="005B0F6F" w:rsidP="00E661E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137BF">
        <w:rPr>
          <w:rFonts w:asciiTheme="minorHAnsi" w:hAnsiTheme="minorHAnsi" w:cstheme="minorHAnsi"/>
          <w:sz w:val="28"/>
          <w:szCs w:val="28"/>
        </w:rPr>
        <w:t xml:space="preserve">исполнение </w:t>
      </w:r>
      <w:r w:rsidR="009726A2" w:rsidRPr="00E02B6B">
        <w:rPr>
          <w:rFonts w:asciiTheme="minorHAnsi" w:hAnsiTheme="minorHAnsi" w:cstheme="minorHAnsi"/>
          <w:sz w:val="28"/>
          <w:szCs w:val="28"/>
        </w:rPr>
        <w:t xml:space="preserve"> нормативных правовых актов</w:t>
      </w:r>
      <w:r w:rsidR="0064022C" w:rsidRPr="00E02B6B">
        <w:rPr>
          <w:rFonts w:asciiTheme="minorHAnsi" w:hAnsiTheme="minorHAnsi" w:cstheme="minorHAnsi"/>
          <w:sz w:val="28"/>
          <w:szCs w:val="28"/>
        </w:rPr>
        <w:t xml:space="preserve"> о земельном налоге и налоге на имущество физических лиц, проживающих на территории МО «Олонки»</w:t>
      </w:r>
      <w:r w:rsidR="009726A2" w:rsidRPr="00E02B6B">
        <w:rPr>
          <w:rFonts w:asciiTheme="minorHAnsi" w:hAnsiTheme="minorHAnsi" w:cstheme="minorHAnsi"/>
          <w:sz w:val="28"/>
          <w:szCs w:val="28"/>
        </w:rPr>
        <w:t>, экспертиза муниципальных программ</w:t>
      </w:r>
      <w:r w:rsidR="00283A57" w:rsidRPr="00E02B6B">
        <w:rPr>
          <w:rFonts w:asciiTheme="minorHAnsi" w:hAnsiTheme="minorHAnsi" w:cstheme="minorHAnsi"/>
          <w:sz w:val="28"/>
          <w:szCs w:val="28"/>
        </w:rPr>
        <w:t xml:space="preserve"> МО «Олонки»</w:t>
      </w:r>
      <w:r w:rsidR="00E02B6B" w:rsidRPr="00E02B6B">
        <w:rPr>
          <w:rFonts w:asciiTheme="minorHAnsi" w:hAnsiTheme="minorHAnsi" w:cstheme="minorHAnsi"/>
          <w:sz w:val="28"/>
          <w:szCs w:val="28"/>
        </w:rPr>
        <w:t xml:space="preserve"> - Программ</w:t>
      </w:r>
      <w:r w:rsidR="00BC30F9">
        <w:rPr>
          <w:rFonts w:asciiTheme="minorHAnsi" w:hAnsiTheme="minorHAnsi" w:cstheme="minorHAnsi"/>
          <w:sz w:val="28"/>
          <w:szCs w:val="28"/>
        </w:rPr>
        <w:t>а</w:t>
      </w:r>
      <w:r w:rsidR="00E02B6B" w:rsidRPr="00E02B6B">
        <w:rPr>
          <w:rFonts w:asciiTheme="minorHAnsi" w:hAnsiTheme="minorHAnsi" w:cstheme="minorHAnsi"/>
          <w:sz w:val="28"/>
          <w:szCs w:val="28"/>
        </w:rPr>
        <w:t xml:space="preserve"> </w:t>
      </w:r>
      <w:r w:rsidR="00BC30F9">
        <w:rPr>
          <w:rFonts w:asciiTheme="minorHAnsi" w:hAnsiTheme="minorHAnsi" w:cstheme="minorHAnsi"/>
          <w:sz w:val="28"/>
          <w:szCs w:val="28"/>
        </w:rPr>
        <w:t>«Муниципальные дорожные фонды»</w:t>
      </w:r>
      <w:r w:rsidR="00E02B6B" w:rsidRPr="00E02B6B">
        <w:rPr>
          <w:rFonts w:asciiTheme="minorHAnsi" w:hAnsiTheme="minorHAnsi" w:cstheme="minorHAnsi"/>
          <w:sz w:val="28"/>
          <w:szCs w:val="28"/>
          <w:lang w:eastAsia="ru-RU"/>
        </w:rPr>
        <w:t>.</w:t>
      </w:r>
    </w:p>
    <w:p w:rsidR="004612C8" w:rsidRDefault="004612C8" w:rsidP="00E661E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В результате проверки было выявлено следующее. </w:t>
      </w:r>
    </w:p>
    <w:p w:rsidR="004612C8" w:rsidRPr="004612C8" w:rsidRDefault="004612C8" w:rsidP="004612C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4612C8">
        <w:rPr>
          <w:rFonts w:asciiTheme="minorHAnsi" w:hAnsiTheme="minorHAnsi" w:cstheme="minorHAnsi"/>
          <w:sz w:val="28"/>
          <w:szCs w:val="28"/>
          <w:lang w:eastAsia="ru-RU"/>
        </w:rPr>
        <w:t xml:space="preserve">В </w:t>
      </w:r>
      <w:r w:rsidR="00E661EC" w:rsidRPr="004612C8">
        <w:rPr>
          <w:rFonts w:asciiTheme="minorHAnsi" w:hAnsiTheme="minorHAnsi" w:cstheme="minorHAnsi"/>
          <w:sz w:val="28"/>
          <w:szCs w:val="28"/>
          <w:lang w:eastAsia="ru-RU"/>
        </w:rPr>
        <w:t>Решение Думы муниципального образования «Олонки» о бюджете на 2017 год и плановый период вносились изменения: из-за изменения сумм безвозмездных поступлений из бюджетов других уровней, внесения изменений в структуру расходов</w:t>
      </w:r>
      <w:proofErr w:type="gramStart"/>
      <w:r w:rsidR="00E661EC" w:rsidRPr="004612C8">
        <w:rPr>
          <w:rFonts w:asciiTheme="minorHAnsi" w:hAnsiTheme="minorHAnsi" w:cstheme="minorHAnsi"/>
          <w:sz w:val="28"/>
          <w:szCs w:val="28"/>
          <w:lang w:eastAsia="ru-RU"/>
        </w:rPr>
        <w:t xml:space="preserve">  ,</w:t>
      </w:r>
      <w:proofErr w:type="gramEnd"/>
      <w:r w:rsidR="00E661EC" w:rsidRPr="004612C8">
        <w:rPr>
          <w:rFonts w:asciiTheme="minorHAnsi" w:hAnsiTheme="minorHAnsi" w:cstheme="minorHAnsi"/>
          <w:sz w:val="28"/>
          <w:szCs w:val="28"/>
          <w:lang w:eastAsia="ru-RU"/>
        </w:rPr>
        <w:t xml:space="preserve"> увеличения сумм доходов. </w:t>
      </w:r>
    </w:p>
    <w:p w:rsidR="00E661EC" w:rsidRDefault="004612C8" w:rsidP="00E661EC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2. </w:t>
      </w:r>
      <w:r w:rsidR="00E661EC">
        <w:rPr>
          <w:rFonts w:asciiTheme="minorHAnsi" w:hAnsiTheme="minorHAnsi" w:cstheme="minorHAnsi"/>
          <w:sz w:val="28"/>
          <w:szCs w:val="28"/>
          <w:lang w:eastAsia="ru-RU"/>
        </w:rPr>
        <w:t xml:space="preserve">Расходы на оплату труда Главе, муниципальным служащим и вспомогательному персоналу </w:t>
      </w:r>
      <w:r>
        <w:rPr>
          <w:rFonts w:asciiTheme="minorHAnsi" w:hAnsiTheme="minorHAnsi" w:cstheme="minorHAnsi"/>
          <w:sz w:val="28"/>
          <w:szCs w:val="28"/>
          <w:lang w:eastAsia="ru-RU"/>
        </w:rPr>
        <w:t>производились в соответствии с Положением по оплате труда и нормативу на выплату Главе муниципального образования.</w:t>
      </w:r>
    </w:p>
    <w:p w:rsidR="00BC30F9" w:rsidRPr="00BC30F9" w:rsidRDefault="004612C8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3. </w:t>
      </w:r>
      <w:proofErr w:type="gramStart"/>
      <w:r w:rsidR="00BC30F9">
        <w:rPr>
          <w:rFonts w:asciiTheme="minorHAnsi" w:hAnsiTheme="minorHAnsi" w:cstheme="minorHAnsi"/>
          <w:sz w:val="28"/>
          <w:szCs w:val="28"/>
          <w:lang w:eastAsia="ru-RU"/>
        </w:rPr>
        <w:t xml:space="preserve">По программе </w:t>
      </w:r>
      <w:r>
        <w:rPr>
          <w:rFonts w:asciiTheme="minorHAnsi" w:hAnsiTheme="minorHAnsi" w:cstheme="minorHAnsi"/>
          <w:sz w:val="28"/>
          <w:szCs w:val="28"/>
          <w:lang w:eastAsia="ru-RU"/>
        </w:rPr>
        <w:t>«</w:t>
      </w:r>
      <w:r w:rsidR="00BC30F9">
        <w:rPr>
          <w:rFonts w:asciiTheme="minorHAnsi" w:hAnsiTheme="minorHAnsi" w:cstheme="minorHAnsi"/>
          <w:sz w:val="28"/>
          <w:szCs w:val="28"/>
          <w:lang w:eastAsia="ru-RU"/>
        </w:rPr>
        <w:t xml:space="preserve">Муниципальные ДФ» - произведены расходы на сумму – </w:t>
      </w:r>
      <w:r w:rsidR="00BC30F9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 xml:space="preserve">1593,5 </w:t>
      </w:r>
      <w:r w:rsidR="00E661EC">
        <w:rPr>
          <w:rFonts w:asciiTheme="minorHAnsi" w:hAnsiTheme="minorHAnsi" w:cstheme="minorHAnsi"/>
          <w:sz w:val="28"/>
          <w:szCs w:val="28"/>
          <w:lang w:eastAsia="ru-RU"/>
        </w:rPr>
        <w:t xml:space="preserve">тыс. рублей, в </w:t>
      </w:r>
      <w:proofErr w:type="spellStart"/>
      <w:r w:rsidR="00E661EC">
        <w:rPr>
          <w:rFonts w:asciiTheme="minorHAnsi" w:hAnsiTheme="minorHAnsi" w:cstheme="minorHAnsi"/>
          <w:sz w:val="28"/>
          <w:szCs w:val="28"/>
          <w:lang w:eastAsia="ru-RU"/>
        </w:rPr>
        <w:t>т.ч</w:t>
      </w:r>
      <w:proofErr w:type="spellEnd"/>
      <w:r w:rsidR="00E661EC">
        <w:rPr>
          <w:rFonts w:asciiTheme="minorHAnsi" w:hAnsiTheme="minorHAnsi" w:cstheme="minorHAnsi"/>
          <w:sz w:val="28"/>
          <w:szCs w:val="28"/>
          <w:lang w:eastAsia="ru-RU"/>
        </w:rPr>
        <w:t xml:space="preserve">. ремонт дорог – </w:t>
      </w:r>
      <w:r w:rsidR="00E661EC" w:rsidRPr="00E661EC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593,5</w:t>
      </w:r>
      <w:r w:rsidR="00E661EC">
        <w:rPr>
          <w:rFonts w:asciiTheme="minorHAnsi" w:hAnsiTheme="minorHAnsi" w:cstheme="minorHAnsi"/>
          <w:sz w:val="28"/>
          <w:szCs w:val="28"/>
          <w:lang w:eastAsia="ru-RU"/>
        </w:rPr>
        <w:t xml:space="preserve"> тыс. рублей, закупка инертных материалов – </w:t>
      </w:r>
      <w:r w:rsidR="00E661EC" w:rsidRPr="00E661EC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1000,0</w:t>
      </w:r>
      <w:r w:rsidR="00E661EC">
        <w:rPr>
          <w:rFonts w:asciiTheme="minorHAnsi" w:hAnsiTheme="minorHAnsi" w:cstheme="minorHAnsi"/>
          <w:sz w:val="28"/>
          <w:szCs w:val="28"/>
          <w:lang w:eastAsia="ru-RU"/>
        </w:rPr>
        <w:t xml:space="preserve"> тыс. рублей.</w:t>
      </w:r>
      <w:proofErr w:type="gramEnd"/>
    </w:p>
    <w:p w:rsidR="001C6043" w:rsidRDefault="004612C8" w:rsidP="00E02B6B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4. </w:t>
      </w:r>
      <w:r w:rsidR="00E02FDC">
        <w:rPr>
          <w:rFonts w:asciiTheme="minorHAnsi" w:hAnsiTheme="minorHAnsi" w:cstheme="minorHAnsi"/>
          <w:sz w:val="28"/>
          <w:szCs w:val="28"/>
          <w:lang w:eastAsia="ru-RU"/>
        </w:rPr>
        <w:t xml:space="preserve">Проведена проверка эффективности использования средств выделенных муниципальному образованию «Олонки» по областной программе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«Г</w:t>
      </w:r>
      <w:r w:rsidR="001C6043" w:rsidRPr="001C6043">
        <w:rPr>
          <w:rFonts w:asciiTheme="minorHAnsi" w:hAnsiTheme="minorHAnsi" w:cstheme="minorHAnsi"/>
          <w:sz w:val="28"/>
          <w:szCs w:val="28"/>
          <w:lang w:eastAsia="ru-RU"/>
        </w:rPr>
        <w:t>осударственная политика в сфере экономического развития Иркутской области на 2015-2020гг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»</w:t>
      </w:r>
      <w:r w:rsidR="000A22AD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подпрограмме «Э</w:t>
      </w:r>
      <w:r w:rsidR="001C6043" w:rsidRPr="001C6043">
        <w:rPr>
          <w:rFonts w:asciiTheme="minorHAnsi" w:hAnsiTheme="minorHAnsi" w:cstheme="minorHAnsi"/>
          <w:sz w:val="28"/>
          <w:szCs w:val="28"/>
          <w:lang w:eastAsia="ru-RU"/>
        </w:rPr>
        <w:t>кономическое развитие и инновационная экономика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>» мероприятия «Реализация перечня проектов народных инициатив». В 201</w:t>
      </w:r>
      <w:r w:rsidR="00BC30F9">
        <w:rPr>
          <w:rFonts w:asciiTheme="minorHAnsi" w:hAnsiTheme="minorHAnsi" w:cstheme="minorHAnsi"/>
          <w:sz w:val="28"/>
          <w:szCs w:val="28"/>
          <w:lang w:eastAsia="ru-RU"/>
        </w:rPr>
        <w:t>7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году было выделено</w:t>
      </w:r>
      <w:r w:rsidR="000A22AD">
        <w:rPr>
          <w:rFonts w:asciiTheme="minorHAnsi" w:hAnsiTheme="minorHAnsi" w:cstheme="minorHAnsi"/>
          <w:sz w:val="28"/>
          <w:szCs w:val="28"/>
          <w:lang w:eastAsia="ru-RU"/>
        </w:rPr>
        <w:t xml:space="preserve"> из областного и местного бюджетов -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="00BC30F9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661,0</w:t>
      </w:r>
      <w:r w:rsidR="00E661EC">
        <w:rPr>
          <w:rFonts w:asciiTheme="minorHAnsi" w:hAnsiTheme="minorHAnsi" w:cstheme="minorHAnsi"/>
          <w:b/>
          <w:sz w:val="28"/>
          <w:szCs w:val="28"/>
          <w:u w:val="single"/>
          <w:lang w:eastAsia="ru-RU"/>
        </w:rPr>
        <w:t>56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тыс. рублей</w:t>
      </w:r>
      <w:r w:rsidR="000A22AD">
        <w:rPr>
          <w:rFonts w:asciiTheme="minorHAnsi" w:hAnsiTheme="minorHAnsi" w:cstheme="minorHAnsi"/>
          <w:sz w:val="28"/>
          <w:szCs w:val="28"/>
          <w:lang w:eastAsia="ru-RU"/>
        </w:rPr>
        <w:t xml:space="preserve"> и </w:t>
      </w:r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произведены расходы по трем направлениям</w:t>
      </w:r>
      <w:proofErr w:type="gramStart"/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:</w:t>
      </w:r>
      <w:proofErr w:type="gramEnd"/>
      <w:r w:rsidR="001C6043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</w:p>
    <w:p w:rsidR="000A22AD" w:rsidRDefault="000A22AD" w:rsidP="001C60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0F9" w:rsidRPr="00BC30F9">
        <w:rPr>
          <w:sz w:val="28"/>
          <w:szCs w:val="28"/>
        </w:rPr>
        <w:t xml:space="preserve">Приобретение и установка оборудования уличного освещения в </w:t>
      </w:r>
      <w:proofErr w:type="spellStart"/>
      <w:r w:rsidR="00BC30F9" w:rsidRPr="00BC30F9">
        <w:rPr>
          <w:sz w:val="28"/>
          <w:szCs w:val="28"/>
        </w:rPr>
        <w:t>д</w:t>
      </w:r>
      <w:proofErr w:type="gramStart"/>
      <w:r w:rsidR="00BC30F9" w:rsidRPr="00BC30F9">
        <w:rPr>
          <w:sz w:val="28"/>
          <w:szCs w:val="28"/>
        </w:rPr>
        <w:t>.З</w:t>
      </w:r>
      <w:proofErr w:type="gramEnd"/>
      <w:r w:rsidR="00BC30F9" w:rsidRPr="00BC30F9">
        <w:rPr>
          <w:sz w:val="28"/>
          <w:szCs w:val="28"/>
        </w:rPr>
        <w:t>ахаровская</w:t>
      </w:r>
      <w:proofErr w:type="spellEnd"/>
      <w:r w:rsidR="00BC30F9" w:rsidRPr="00BC30F9">
        <w:rPr>
          <w:sz w:val="28"/>
          <w:szCs w:val="28"/>
        </w:rPr>
        <w:t xml:space="preserve"> </w:t>
      </w:r>
      <w:proofErr w:type="spellStart"/>
      <w:r w:rsidR="00BC30F9" w:rsidRPr="00BC30F9">
        <w:rPr>
          <w:sz w:val="28"/>
          <w:szCs w:val="28"/>
        </w:rPr>
        <w:t>ул.Колхозная</w:t>
      </w:r>
      <w:proofErr w:type="spellEnd"/>
      <w:r w:rsidR="00BC30F9" w:rsidRPr="00BC30F9">
        <w:rPr>
          <w:sz w:val="28"/>
          <w:szCs w:val="28"/>
        </w:rPr>
        <w:t xml:space="preserve">, </w:t>
      </w:r>
      <w:proofErr w:type="spellStart"/>
      <w:r w:rsidR="00BC30F9" w:rsidRPr="00BC30F9">
        <w:rPr>
          <w:sz w:val="28"/>
          <w:szCs w:val="28"/>
        </w:rPr>
        <w:t>ул.Нагорная</w:t>
      </w:r>
      <w:proofErr w:type="spellEnd"/>
      <w:r w:rsidR="00BC30F9" w:rsidRPr="00BC30F9">
        <w:rPr>
          <w:sz w:val="28"/>
          <w:szCs w:val="28"/>
        </w:rPr>
        <w:t xml:space="preserve">, </w:t>
      </w:r>
      <w:proofErr w:type="spellStart"/>
      <w:r w:rsidR="00BC30F9" w:rsidRPr="00BC30F9">
        <w:rPr>
          <w:sz w:val="28"/>
          <w:szCs w:val="28"/>
        </w:rPr>
        <w:t>ул</w:t>
      </w:r>
      <w:proofErr w:type="spellEnd"/>
      <w:r w:rsidR="00BC30F9" w:rsidRPr="00BC30F9">
        <w:rPr>
          <w:sz w:val="28"/>
          <w:szCs w:val="28"/>
        </w:rPr>
        <w:t xml:space="preserve"> Новая</w:t>
      </w:r>
      <w:r w:rsidR="00BC30F9">
        <w:rPr>
          <w:sz w:val="28"/>
          <w:szCs w:val="28"/>
        </w:rPr>
        <w:t xml:space="preserve"> – </w:t>
      </w:r>
      <w:r w:rsidR="00BC30F9" w:rsidRPr="00BC30F9">
        <w:rPr>
          <w:b/>
          <w:sz w:val="28"/>
          <w:szCs w:val="28"/>
          <w:u w:val="single"/>
        </w:rPr>
        <w:t>82,2</w:t>
      </w:r>
      <w:r w:rsidR="00BC30F9">
        <w:rPr>
          <w:b/>
          <w:sz w:val="28"/>
          <w:szCs w:val="28"/>
          <w:u w:val="single"/>
        </w:rPr>
        <w:t>78</w:t>
      </w:r>
      <w:r w:rsidR="00BC30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1C6043" w:rsidRPr="00A8199F">
        <w:rPr>
          <w:sz w:val="28"/>
          <w:szCs w:val="28"/>
        </w:rPr>
        <w:t xml:space="preserve"> </w:t>
      </w:r>
    </w:p>
    <w:p w:rsidR="000A22AD" w:rsidRDefault="000A22AD" w:rsidP="001C60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043">
        <w:rPr>
          <w:sz w:val="28"/>
          <w:szCs w:val="28"/>
        </w:rPr>
        <w:t xml:space="preserve"> </w:t>
      </w:r>
      <w:r w:rsidR="00BC30F9" w:rsidRPr="00BC30F9">
        <w:rPr>
          <w:sz w:val="28"/>
          <w:szCs w:val="28"/>
        </w:rPr>
        <w:t xml:space="preserve">Приобретение и установка оборудования уличного освещения в </w:t>
      </w:r>
      <w:proofErr w:type="spellStart"/>
      <w:r w:rsidR="00BC30F9" w:rsidRPr="00BC30F9">
        <w:rPr>
          <w:sz w:val="28"/>
          <w:szCs w:val="28"/>
        </w:rPr>
        <w:t>д</w:t>
      </w:r>
      <w:proofErr w:type="gramStart"/>
      <w:r w:rsidR="00BC30F9" w:rsidRPr="00BC30F9">
        <w:rPr>
          <w:sz w:val="28"/>
          <w:szCs w:val="28"/>
        </w:rPr>
        <w:t>.Г</w:t>
      </w:r>
      <w:proofErr w:type="gramEnd"/>
      <w:r w:rsidR="00BC30F9" w:rsidRPr="00BC30F9">
        <w:rPr>
          <w:sz w:val="28"/>
          <w:szCs w:val="28"/>
        </w:rPr>
        <w:t>рехневка</w:t>
      </w:r>
      <w:proofErr w:type="spellEnd"/>
      <w:r w:rsidR="00BC30F9" w:rsidRPr="00BC30F9">
        <w:rPr>
          <w:sz w:val="28"/>
          <w:szCs w:val="28"/>
        </w:rPr>
        <w:t xml:space="preserve"> </w:t>
      </w:r>
      <w:proofErr w:type="spellStart"/>
      <w:r w:rsidR="00BC30F9" w:rsidRPr="00BC30F9">
        <w:rPr>
          <w:sz w:val="28"/>
          <w:szCs w:val="28"/>
        </w:rPr>
        <w:t>ул.Советская</w:t>
      </w:r>
      <w:proofErr w:type="spellEnd"/>
      <w:r w:rsidR="00BC30F9" w:rsidRPr="00BC30F9">
        <w:rPr>
          <w:sz w:val="28"/>
          <w:szCs w:val="28"/>
        </w:rPr>
        <w:t xml:space="preserve">, </w:t>
      </w:r>
      <w:proofErr w:type="spellStart"/>
      <w:r w:rsidR="00BC30F9" w:rsidRPr="00BC30F9">
        <w:rPr>
          <w:sz w:val="28"/>
          <w:szCs w:val="28"/>
        </w:rPr>
        <w:t>ул.Школьная</w:t>
      </w:r>
      <w:proofErr w:type="spellEnd"/>
      <w:r w:rsidR="00BC30F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BC30F9" w:rsidRPr="00BC30F9">
        <w:rPr>
          <w:b/>
          <w:sz w:val="28"/>
          <w:szCs w:val="28"/>
          <w:u w:val="single"/>
        </w:rPr>
        <w:t>– 82,2</w:t>
      </w:r>
      <w:r w:rsidR="00BC30F9">
        <w:rPr>
          <w:b/>
          <w:sz w:val="28"/>
          <w:szCs w:val="28"/>
          <w:u w:val="single"/>
        </w:rPr>
        <w:t>78</w:t>
      </w:r>
      <w:r>
        <w:rPr>
          <w:sz w:val="28"/>
          <w:szCs w:val="28"/>
        </w:rPr>
        <w:t xml:space="preserve">тыс. рублей; </w:t>
      </w:r>
    </w:p>
    <w:p w:rsidR="00BC30F9" w:rsidRDefault="000A22AD" w:rsidP="000A22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0F9" w:rsidRPr="00BC30F9">
        <w:rPr>
          <w:sz w:val="28"/>
          <w:szCs w:val="28"/>
        </w:rPr>
        <w:t xml:space="preserve">Ремонт и содержание дорог в </w:t>
      </w:r>
      <w:proofErr w:type="spellStart"/>
      <w:r w:rsidR="00BC30F9" w:rsidRPr="00BC30F9">
        <w:rPr>
          <w:sz w:val="28"/>
          <w:szCs w:val="28"/>
        </w:rPr>
        <w:t>с</w:t>
      </w:r>
      <w:proofErr w:type="gramStart"/>
      <w:r w:rsidR="00BC30F9" w:rsidRPr="00BC30F9">
        <w:rPr>
          <w:sz w:val="28"/>
          <w:szCs w:val="28"/>
        </w:rPr>
        <w:t>.О</w:t>
      </w:r>
      <w:proofErr w:type="gramEnd"/>
      <w:r w:rsidR="00BC30F9" w:rsidRPr="00BC30F9">
        <w:rPr>
          <w:sz w:val="28"/>
          <w:szCs w:val="28"/>
        </w:rPr>
        <w:t>лонки</w:t>
      </w:r>
      <w:proofErr w:type="spellEnd"/>
      <w:r w:rsidR="00BC30F9" w:rsidRPr="00BC30F9">
        <w:rPr>
          <w:sz w:val="28"/>
          <w:szCs w:val="28"/>
        </w:rPr>
        <w:t xml:space="preserve"> по </w:t>
      </w:r>
      <w:proofErr w:type="spellStart"/>
      <w:r w:rsidR="00BC30F9" w:rsidRPr="00BC30F9">
        <w:rPr>
          <w:sz w:val="28"/>
          <w:szCs w:val="28"/>
        </w:rPr>
        <w:t>ул.Больничная</w:t>
      </w:r>
      <w:proofErr w:type="spellEnd"/>
      <w:r w:rsidR="00BC30F9" w:rsidRPr="00BC30F9">
        <w:rPr>
          <w:sz w:val="28"/>
          <w:szCs w:val="28"/>
        </w:rPr>
        <w:t xml:space="preserve"> от д.№1 до д.№15 (330м)</w:t>
      </w:r>
      <w:r>
        <w:rPr>
          <w:sz w:val="28"/>
          <w:szCs w:val="28"/>
        </w:rPr>
        <w:t>-</w:t>
      </w:r>
      <w:r w:rsidR="001C6043">
        <w:rPr>
          <w:sz w:val="28"/>
          <w:szCs w:val="28"/>
        </w:rPr>
        <w:t xml:space="preserve"> </w:t>
      </w:r>
      <w:r w:rsidR="00BC30F9">
        <w:rPr>
          <w:b/>
          <w:sz w:val="28"/>
          <w:szCs w:val="28"/>
          <w:u w:val="single"/>
        </w:rPr>
        <w:t>397,5</w:t>
      </w:r>
      <w:r w:rsidR="001C6043">
        <w:rPr>
          <w:sz w:val="28"/>
          <w:szCs w:val="28"/>
        </w:rPr>
        <w:t xml:space="preserve"> тыс. рублей</w:t>
      </w:r>
      <w:r w:rsidR="00BC30F9">
        <w:rPr>
          <w:sz w:val="28"/>
          <w:szCs w:val="28"/>
        </w:rPr>
        <w:t>;</w:t>
      </w:r>
    </w:p>
    <w:p w:rsidR="009726A2" w:rsidRDefault="00BC30F9" w:rsidP="000A22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C30F9">
        <w:rPr>
          <w:sz w:val="28"/>
          <w:szCs w:val="28"/>
        </w:rPr>
        <w:t xml:space="preserve">Ремонт дороги в </w:t>
      </w:r>
      <w:proofErr w:type="spellStart"/>
      <w:r w:rsidRPr="00BC30F9">
        <w:rPr>
          <w:sz w:val="28"/>
          <w:szCs w:val="28"/>
        </w:rPr>
        <w:t>с</w:t>
      </w:r>
      <w:proofErr w:type="gramStart"/>
      <w:r w:rsidRPr="00BC30F9">
        <w:rPr>
          <w:sz w:val="28"/>
          <w:szCs w:val="28"/>
        </w:rPr>
        <w:t>.О</w:t>
      </w:r>
      <w:proofErr w:type="gramEnd"/>
      <w:r w:rsidRPr="00BC30F9">
        <w:rPr>
          <w:sz w:val="28"/>
          <w:szCs w:val="28"/>
        </w:rPr>
        <w:t>лонки</w:t>
      </w:r>
      <w:proofErr w:type="spellEnd"/>
      <w:r w:rsidRPr="00BC30F9">
        <w:rPr>
          <w:sz w:val="28"/>
          <w:szCs w:val="28"/>
        </w:rPr>
        <w:t xml:space="preserve"> по </w:t>
      </w:r>
      <w:proofErr w:type="spellStart"/>
      <w:r w:rsidRPr="00BC30F9">
        <w:rPr>
          <w:sz w:val="28"/>
          <w:szCs w:val="28"/>
        </w:rPr>
        <w:t>ул.Каландаришвили</w:t>
      </w:r>
      <w:proofErr w:type="spellEnd"/>
      <w:r w:rsidRPr="00BC30F9">
        <w:rPr>
          <w:sz w:val="28"/>
          <w:szCs w:val="28"/>
        </w:rPr>
        <w:t xml:space="preserve"> от д.№3 до д.№5(50 метров);от д.№9 до д.№11(30м); от д.№23 до д.№25 (50 метров)</w:t>
      </w:r>
      <w:r>
        <w:rPr>
          <w:sz w:val="28"/>
          <w:szCs w:val="28"/>
        </w:rPr>
        <w:t xml:space="preserve"> – </w:t>
      </w:r>
      <w:r w:rsidRPr="00BC30F9">
        <w:rPr>
          <w:b/>
          <w:sz w:val="28"/>
          <w:szCs w:val="28"/>
          <w:u w:val="single"/>
        </w:rPr>
        <w:t>99,0</w:t>
      </w:r>
      <w:r>
        <w:rPr>
          <w:sz w:val="28"/>
          <w:szCs w:val="28"/>
        </w:rPr>
        <w:t xml:space="preserve"> тыс. рублей.</w:t>
      </w:r>
      <w:r w:rsidR="001C6043" w:rsidRPr="00A8199F">
        <w:rPr>
          <w:sz w:val="28"/>
          <w:szCs w:val="28"/>
        </w:rPr>
        <w:t xml:space="preserve"> </w:t>
      </w:r>
    </w:p>
    <w:p w:rsidR="005B0F6F" w:rsidRDefault="005B0F6F" w:rsidP="000A22AD">
      <w:pPr>
        <w:spacing w:after="0" w:line="240" w:lineRule="auto"/>
        <w:jc w:val="both"/>
        <w:rPr>
          <w:sz w:val="28"/>
          <w:szCs w:val="28"/>
        </w:rPr>
      </w:pPr>
    </w:p>
    <w:p w:rsidR="005B0F6F" w:rsidRDefault="005B0F6F" w:rsidP="000A22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рекомендации.</w:t>
      </w:r>
    </w:p>
    <w:p w:rsidR="005B0F6F" w:rsidRPr="00A8199F" w:rsidRDefault="005B0F6F" w:rsidP="005B0F6F">
      <w:pPr>
        <w:ind w:firstLine="720"/>
        <w:jc w:val="both"/>
        <w:rPr>
          <w:sz w:val="28"/>
          <w:szCs w:val="28"/>
        </w:rPr>
      </w:pPr>
      <w:r w:rsidRPr="00A8199F">
        <w:rPr>
          <w:sz w:val="28"/>
          <w:szCs w:val="28"/>
        </w:rPr>
        <w:t xml:space="preserve">За отчетный период исполнение бюджета МО «Олонки» осуществлялось в соответствии с </w:t>
      </w:r>
      <w:r>
        <w:rPr>
          <w:sz w:val="28"/>
          <w:szCs w:val="28"/>
        </w:rPr>
        <w:t xml:space="preserve"> Бюджетным кодексом РФ и положением о бюджетном процессе.</w:t>
      </w:r>
      <w:r w:rsidRPr="00A8199F">
        <w:rPr>
          <w:sz w:val="28"/>
          <w:szCs w:val="28"/>
        </w:rPr>
        <w:t xml:space="preserve">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5B0F6F" w:rsidRPr="00A8199F" w:rsidRDefault="005B0F6F" w:rsidP="005B0F6F">
      <w:pPr>
        <w:jc w:val="center"/>
        <w:rPr>
          <w:sz w:val="28"/>
          <w:szCs w:val="28"/>
        </w:rPr>
      </w:pPr>
    </w:p>
    <w:p w:rsidR="005B0F6F" w:rsidRPr="00E02B6B" w:rsidRDefault="005B0F6F" w:rsidP="000A22AD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5B0F6F" w:rsidRPr="00E0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CEA"/>
    <w:multiLevelType w:val="hybridMultilevel"/>
    <w:tmpl w:val="DED64F54"/>
    <w:lvl w:ilvl="0" w:tplc="AD74A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DD"/>
    <w:rsid w:val="000A22AD"/>
    <w:rsid w:val="001C6043"/>
    <w:rsid w:val="002676EC"/>
    <w:rsid w:val="00283A57"/>
    <w:rsid w:val="004612C8"/>
    <w:rsid w:val="004C2CDD"/>
    <w:rsid w:val="0058757C"/>
    <w:rsid w:val="005B0F6F"/>
    <w:rsid w:val="0064022C"/>
    <w:rsid w:val="007137BF"/>
    <w:rsid w:val="008610D2"/>
    <w:rsid w:val="009726A2"/>
    <w:rsid w:val="00BC30F9"/>
    <w:rsid w:val="00E02B6B"/>
    <w:rsid w:val="00E02FDC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6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6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6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6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2017-05-24T01:31:00Z</dcterms:created>
  <dcterms:modified xsi:type="dcterms:W3CDTF">2018-03-06T06:44:00Z</dcterms:modified>
</cp:coreProperties>
</file>